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DE10CA">
        <w:rPr>
          <w:rFonts w:ascii="Arial" w:hAnsi="Arial" w:cs="Arial"/>
          <w:b/>
          <w:sz w:val="24"/>
          <w:szCs w:val="24"/>
          <w:u w:val="single"/>
        </w:rPr>
        <w:t>WEDNESDAY</w:t>
      </w:r>
      <w:r>
        <w:rPr>
          <w:rFonts w:ascii="Arial" w:hAnsi="Arial" w:cs="Arial"/>
          <w:b/>
          <w:sz w:val="24"/>
          <w:szCs w:val="24"/>
          <w:u w:val="single"/>
        </w:rPr>
        <w:t xml:space="preserve">, </w:t>
      </w:r>
      <w:r w:rsidR="000C4E00">
        <w:rPr>
          <w:rFonts w:ascii="Arial" w:hAnsi="Arial" w:cs="Arial"/>
          <w:b/>
          <w:sz w:val="24"/>
          <w:szCs w:val="24"/>
          <w:u w:val="single"/>
        </w:rPr>
        <w:t>JU</w:t>
      </w:r>
      <w:r w:rsidR="00EA4B40">
        <w:rPr>
          <w:rFonts w:ascii="Arial" w:hAnsi="Arial" w:cs="Arial"/>
          <w:b/>
          <w:sz w:val="24"/>
          <w:szCs w:val="24"/>
          <w:u w:val="single"/>
        </w:rPr>
        <w:t xml:space="preserve">LY </w:t>
      </w:r>
      <w:r w:rsidR="00DE10CA">
        <w:rPr>
          <w:rFonts w:ascii="Arial" w:hAnsi="Arial" w:cs="Arial"/>
          <w:b/>
          <w:sz w:val="24"/>
          <w:szCs w:val="24"/>
          <w:u w:val="single"/>
        </w:rPr>
        <w:t>12</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2C2F8B" w:rsidRDefault="00D05E86" w:rsidP="00E80D5D">
      <w:pPr>
        <w:rPr>
          <w:rFonts w:ascii="Arial" w:hAnsi="Arial" w:cs="Arial"/>
          <w:sz w:val="24"/>
          <w:szCs w:val="24"/>
        </w:rPr>
      </w:pPr>
      <w:r>
        <w:rPr>
          <w:rFonts w:ascii="Arial" w:hAnsi="Arial" w:cs="Arial"/>
          <w:sz w:val="24"/>
          <w:szCs w:val="24"/>
        </w:rPr>
        <w:t>17</w:t>
      </w:r>
      <w:r w:rsidR="00DE10CA">
        <w:rPr>
          <w:rFonts w:ascii="Arial" w:hAnsi="Arial" w:cs="Arial"/>
          <w:sz w:val="24"/>
          <w:szCs w:val="24"/>
        </w:rPr>
        <w:t>-57</w:t>
      </w:r>
      <w:r>
        <w:rPr>
          <w:rFonts w:ascii="Arial" w:hAnsi="Arial" w:cs="Arial"/>
          <w:sz w:val="24"/>
          <w:szCs w:val="24"/>
        </w:rPr>
        <w:t xml:space="preserve"> –</w:t>
      </w:r>
      <w:r w:rsidR="00EA4B40">
        <w:rPr>
          <w:rFonts w:ascii="Arial" w:hAnsi="Arial" w:cs="Arial"/>
          <w:sz w:val="24"/>
          <w:szCs w:val="24"/>
        </w:rPr>
        <w:t xml:space="preserve"> LIGHTWEIGHT </w:t>
      </w:r>
      <w:r w:rsidR="00DE10CA">
        <w:rPr>
          <w:rFonts w:ascii="Arial" w:hAnsi="Arial" w:cs="Arial"/>
          <w:sz w:val="24"/>
          <w:szCs w:val="24"/>
        </w:rPr>
        <w:t>HYPERSPECTRAL VNIR</w:t>
      </w:r>
      <w:r w:rsidR="00EA4B40">
        <w:rPr>
          <w:rFonts w:ascii="Arial" w:hAnsi="Arial" w:cs="Arial"/>
          <w:sz w:val="24"/>
          <w:szCs w:val="24"/>
        </w:rPr>
        <w:t xml:space="preserve"> CAMERA </w:t>
      </w:r>
    </w:p>
    <w:p w:rsidR="00DE10CA" w:rsidRDefault="00DE10CA" w:rsidP="00E80D5D">
      <w:pPr>
        <w:rPr>
          <w:rFonts w:ascii="Arial" w:hAnsi="Arial" w:cs="Arial"/>
          <w:sz w:val="24"/>
          <w:szCs w:val="24"/>
        </w:rPr>
      </w:pPr>
      <w:r>
        <w:rPr>
          <w:rFonts w:ascii="Arial" w:hAnsi="Arial" w:cs="Arial"/>
          <w:sz w:val="24"/>
          <w:szCs w:val="24"/>
        </w:rPr>
        <w:t>17-58 – ICP-OES EMISSION SPECTROMETER</w:t>
      </w:r>
    </w:p>
    <w:p w:rsidR="006A52C6" w:rsidRPr="002C2F8B" w:rsidRDefault="006A52C6" w:rsidP="00E80D5D">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0C4E00"/>
    <w:rsid w:val="00171276"/>
    <w:rsid w:val="00173251"/>
    <w:rsid w:val="001769B0"/>
    <w:rsid w:val="001909FE"/>
    <w:rsid w:val="001A033E"/>
    <w:rsid w:val="001A391E"/>
    <w:rsid w:val="001A52F8"/>
    <w:rsid w:val="001A7BEF"/>
    <w:rsid w:val="00210D47"/>
    <w:rsid w:val="00243362"/>
    <w:rsid w:val="00247D36"/>
    <w:rsid w:val="002837E1"/>
    <w:rsid w:val="0028442D"/>
    <w:rsid w:val="002C2F8B"/>
    <w:rsid w:val="002F0B3E"/>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A52C6"/>
    <w:rsid w:val="006E633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44BA"/>
    <w:rsid w:val="009050DF"/>
    <w:rsid w:val="00977401"/>
    <w:rsid w:val="009963B5"/>
    <w:rsid w:val="009C1655"/>
    <w:rsid w:val="00A121F6"/>
    <w:rsid w:val="00A51577"/>
    <w:rsid w:val="00A85DCF"/>
    <w:rsid w:val="00A91530"/>
    <w:rsid w:val="00AC3FE8"/>
    <w:rsid w:val="00AF5BAB"/>
    <w:rsid w:val="00B0257C"/>
    <w:rsid w:val="00B144E4"/>
    <w:rsid w:val="00B24F11"/>
    <w:rsid w:val="00B83E3F"/>
    <w:rsid w:val="00BA3282"/>
    <w:rsid w:val="00BC3D76"/>
    <w:rsid w:val="00BD4570"/>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2017-06-21T21:16:00Z</dcterms:created>
  <dcterms:modified xsi:type="dcterms:W3CDTF">2017-06-21T21:16:00Z</dcterms:modified>
</cp:coreProperties>
</file>